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F0" w:rsidRPr="000152A9" w:rsidRDefault="00722BF0" w:rsidP="00722BF0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Arial"/>
          <w:color w:val="444444"/>
          <w:kern w:val="0"/>
          <w:sz w:val="32"/>
          <w:szCs w:val="32"/>
        </w:rPr>
      </w:pPr>
      <w:r w:rsidRPr="000152A9">
        <w:rPr>
          <w:rFonts w:ascii="仿宋" w:eastAsia="仿宋" w:hAnsi="仿宋" w:cs="Arial"/>
          <w:bCs/>
          <w:color w:val="444444"/>
          <w:kern w:val="0"/>
          <w:sz w:val="32"/>
          <w:szCs w:val="32"/>
        </w:rPr>
        <w:t>附件三：</w:t>
      </w:r>
    </w:p>
    <w:p w:rsidR="00722BF0" w:rsidRPr="000152A9" w:rsidRDefault="00722BF0" w:rsidP="00722BF0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Arial"/>
          <w:color w:val="444444"/>
          <w:kern w:val="0"/>
          <w:sz w:val="32"/>
          <w:szCs w:val="32"/>
        </w:rPr>
      </w:pPr>
      <w:r w:rsidRPr="000152A9">
        <w:rPr>
          <w:rFonts w:ascii="仿宋" w:eastAsia="仿宋" w:hAnsi="仿宋" w:cs="Arial"/>
          <w:bCs/>
          <w:color w:val="444444"/>
          <w:kern w:val="0"/>
          <w:sz w:val="32"/>
          <w:szCs w:val="32"/>
        </w:rPr>
        <w:t>外商投资非商业企业/投资性公司增加分销经营范围上报申请表</w:t>
      </w:r>
    </w:p>
    <w:p w:rsidR="00722BF0" w:rsidRPr="000152A9" w:rsidRDefault="00722BF0" w:rsidP="00722BF0">
      <w:pPr>
        <w:widowControl/>
        <w:shd w:val="clear" w:color="auto" w:fill="FFFFFF"/>
        <w:spacing w:line="315" w:lineRule="atLeast"/>
        <w:jc w:val="right"/>
        <w:rPr>
          <w:rFonts w:ascii="仿宋" w:eastAsia="仿宋" w:hAnsi="仿宋" w:cs="Arial"/>
          <w:color w:val="444444"/>
          <w:kern w:val="0"/>
          <w:sz w:val="32"/>
          <w:szCs w:val="32"/>
        </w:rPr>
      </w:pPr>
      <w:r w:rsidRPr="000152A9">
        <w:rPr>
          <w:rFonts w:ascii="仿宋" w:eastAsia="仿宋" w:hAnsi="仿宋" w:cs="Arial"/>
          <w:color w:val="444444"/>
          <w:kern w:val="0"/>
          <w:sz w:val="32"/>
          <w:szCs w:val="32"/>
        </w:rPr>
        <w:t>上报文号</w:t>
      </w:r>
      <w:r w:rsidRPr="000152A9">
        <w:rPr>
          <w:rFonts w:ascii="宋体" w:eastAsia="宋体" w:hAnsi="宋体" w:cs="宋体" w:hint="eastAsia"/>
          <w:color w:val="444444"/>
          <w:kern w:val="0"/>
          <w:sz w:val="32"/>
          <w:szCs w:val="32"/>
          <w:u w:val="single"/>
        </w:rPr>
        <w:t>              </w:t>
      </w:r>
    </w:p>
    <w:p w:rsidR="00722BF0" w:rsidRPr="000152A9" w:rsidRDefault="00722BF0" w:rsidP="00722BF0">
      <w:pPr>
        <w:widowControl/>
        <w:shd w:val="clear" w:color="auto" w:fill="FFFFFF"/>
        <w:spacing w:line="315" w:lineRule="atLeast"/>
        <w:jc w:val="right"/>
        <w:rPr>
          <w:rFonts w:ascii="仿宋" w:eastAsia="仿宋" w:hAnsi="仿宋" w:cs="Arial"/>
          <w:color w:val="444444"/>
          <w:kern w:val="0"/>
          <w:sz w:val="32"/>
          <w:szCs w:val="32"/>
        </w:rPr>
      </w:pPr>
      <w:r w:rsidRPr="000152A9">
        <w:rPr>
          <w:rFonts w:ascii="仿宋" w:eastAsia="仿宋" w:hAnsi="仿宋" w:cs="Arial"/>
          <w:color w:val="444444"/>
          <w:kern w:val="0"/>
          <w:sz w:val="32"/>
          <w:szCs w:val="32"/>
        </w:rPr>
        <w:t xml:space="preserve">　</w:t>
      </w:r>
    </w:p>
    <w:tbl>
      <w:tblPr>
        <w:tblW w:w="49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8"/>
        <w:gridCol w:w="1134"/>
        <w:gridCol w:w="4360"/>
      </w:tblGrid>
      <w:tr w:rsidR="00722BF0" w:rsidRPr="000152A9" w:rsidTr="00F713A2">
        <w:trPr>
          <w:trHeight w:val="390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申请企业名称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722BF0" w:rsidRPr="000152A9" w:rsidTr="00F713A2">
        <w:trPr>
          <w:trHeight w:val="405"/>
          <w:jc w:val="center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批准证书批准号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722BF0" w:rsidRPr="000152A9" w:rsidTr="00F713A2">
        <w:trPr>
          <w:trHeight w:val="390"/>
          <w:jc w:val="center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进出口企业代码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722BF0" w:rsidRPr="000152A9" w:rsidTr="00F713A2">
        <w:trPr>
          <w:trHeight w:val="390"/>
          <w:jc w:val="center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注册地址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722BF0" w:rsidRPr="000152A9" w:rsidTr="00F713A2">
        <w:trPr>
          <w:trHeight w:val="420"/>
          <w:jc w:val="center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投资总额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722BF0" w:rsidRPr="000152A9" w:rsidTr="00F713A2">
        <w:trPr>
          <w:trHeight w:val="375"/>
          <w:jc w:val="center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注册资本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722BF0" w:rsidRPr="000152A9" w:rsidTr="00F713A2">
        <w:trPr>
          <w:trHeight w:val="375"/>
          <w:jc w:val="center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原经营范围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722BF0" w:rsidRPr="000152A9" w:rsidTr="00F713A2">
        <w:trPr>
          <w:trHeight w:val="705"/>
          <w:jc w:val="center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拟申请增加经营范围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722BF0" w:rsidRPr="000152A9" w:rsidTr="00F713A2">
        <w:trPr>
          <w:trHeight w:val="480"/>
          <w:jc w:val="center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注册资本中至少3000万美元符合《外商投资举办投资性公司的规定》第8条的规定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是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722BF0" w:rsidRPr="000152A9" w:rsidTr="00F713A2">
        <w:trPr>
          <w:trHeight w:val="375"/>
          <w:jc w:val="center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F0" w:rsidRPr="000152A9" w:rsidRDefault="00722BF0" w:rsidP="00F713A2">
            <w:pPr>
              <w:widowControl/>
              <w:jc w:val="left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否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722BF0" w:rsidRPr="000152A9" w:rsidTr="00F713A2">
        <w:trPr>
          <w:trHeight w:val="360"/>
          <w:jc w:val="center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通过上年联合年检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是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722BF0" w:rsidRPr="000152A9" w:rsidTr="00F713A2">
        <w:trPr>
          <w:trHeight w:val="360"/>
          <w:jc w:val="center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F0" w:rsidRPr="000152A9" w:rsidRDefault="00722BF0" w:rsidP="00F713A2">
            <w:pPr>
              <w:widowControl/>
              <w:jc w:val="left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否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722BF0" w:rsidRPr="000152A9" w:rsidTr="00F713A2">
        <w:trPr>
          <w:trHeight w:val="405"/>
          <w:jc w:val="center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按合同/章程规定</w:t>
            </w: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lastRenderedPageBreak/>
              <w:t>如期缴付注册资本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lastRenderedPageBreak/>
              <w:t>是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722BF0" w:rsidRPr="000152A9" w:rsidTr="00F713A2">
        <w:trPr>
          <w:trHeight w:val="405"/>
          <w:jc w:val="center"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F0" w:rsidRPr="000152A9" w:rsidRDefault="00722BF0" w:rsidP="00F713A2">
            <w:pPr>
              <w:widowControl/>
              <w:jc w:val="left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否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722BF0" w:rsidRPr="000152A9" w:rsidTr="00F713A2">
        <w:trPr>
          <w:trHeight w:val="375"/>
          <w:jc w:val="center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lastRenderedPageBreak/>
              <w:t>拟设立异地店铺数量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722BF0" w:rsidRPr="000152A9" w:rsidTr="00F713A2">
        <w:trPr>
          <w:trHeight w:val="375"/>
          <w:jc w:val="center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2"/>
                <w:szCs w:val="32"/>
              </w:rPr>
              <w:t>省级商务部门初审意见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F0" w:rsidRPr="000152A9" w:rsidRDefault="00722BF0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2"/>
                <w:szCs w:val="32"/>
              </w:rPr>
            </w:pPr>
            <w:r w:rsidRPr="000152A9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 </w:t>
            </w:r>
          </w:p>
        </w:tc>
      </w:tr>
    </w:tbl>
    <w:p w:rsidR="00722BF0" w:rsidRDefault="00722BF0" w:rsidP="00722BF0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444444"/>
          <w:kern w:val="0"/>
          <w:sz w:val="32"/>
          <w:szCs w:val="32"/>
        </w:rPr>
      </w:pPr>
      <w:r w:rsidRPr="000152A9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</w:t>
      </w:r>
    </w:p>
    <w:p w:rsidR="00722BF0" w:rsidRPr="000152A9" w:rsidRDefault="00722BF0" w:rsidP="00722BF0">
      <w:pPr>
        <w:widowControl/>
        <w:shd w:val="clear" w:color="auto" w:fill="FFFFFF"/>
        <w:spacing w:line="315" w:lineRule="atLeast"/>
        <w:jc w:val="right"/>
        <w:rPr>
          <w:rFonts w:ascii="仿宋" w:eastAsia="仿宋" w:hAnsi="仿宋" w:cs="Arial"/>
          <w:color w:val="444444"/>
          <w:kern w:val="0"/>
          <w:sz w:val="32"/>
          <w:szCs w:val="32"/>
        </w:rPr>
      </w:pPr>
      <w:r w:rsidRPr="000152A9">
        <w:rPr>
          <w:rFonts w:ascii="仿宋" w:eastAsia="仿宋" w:hAnsi="仿宋" w:cs="Arial" w:hint="eastAsia"/>
          <w:color w:val="444444"/>
          <w:kern w:val="0"/>
          <w:sz w:val="32"/>
          <w:szCs w:val="32"/>
        </w:rPr>
        <w:t>省级商务部门盖章：</w:t>
      </w:r>
    </w:p>
    <w:p w:rsidR="00722BF0" w:rsidRPr="000152A9" w:rsidRDefault="00722BF0" w:rsidP="00722BF0">
      <w:pPr>
        <w:rPr>
          <w:rFonts w:ascii="仿宋" w:eastAsia="仿宋" w:hAnsi="仿宋"/>
          <w:sz w:val="32"/>
          <w:szCs w:val="32"/>
        </w:rPr>
      </w:pPr>
    </w:p>
    <w:p w:rsidR="00751388" w:rsidRPr="00722BF0" w:rsidRDefault="00751388" w:rsidP="00722BF0"/>
    <w:sectPr w:rsidR="00751388" w:rsidRPr="00722BF0" w:rsidSect="00504E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88" w:rsidRDefault="00751388" w:rsidP="00EE2ADF">
      <w:r>
        <w:separator/>
      </w:r>
    </w:p>
  </w:endnote>
  <w:endnote w:type="continuationSeparator" w:id="1">
    <w:p w:rsidR="00751388" w:rsidRDefault="00751388" w:rsidP="00EE2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62325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0152A9" w:rsidRPr="000152A9" w:rsidRDefault="00751388">
        <w:pPr>
          <w:pStyle w:val="a4"/>
          <w:jc w:val="center"/>
          <w:rPr>
            <w:sz w:val="21"/>
            <w:szCs w:val="21"/>
          </w:rPr>
        </w:pPr>
        <w:r w:rsidRPr="000152A9">
          <w:rPr>
            <w:sz w:val="21"/>
            <w:szCs w:val="21"/>
          </w:rPr>
          <w:fldChar w:fldCharType="begin"/>
        </w:r>
        <w:r w:rsidRPr="000152A9">
          <w:rPr>
            <w:sz w:val="21"/>
            <w:szCs w:val="21"/>
          </w:rPr>
          <w:instrText>PAGE   \* MERGEFORMAT</w:instrText>
        </w:r>
        <w:r w:rsidRPr="000152A9">
          <w:rPr>
            <w:sz w:val="21"/>
            <w:szCs w:val="21"/>
          </w:rPr>
          <w:fldChar w:fldCharType="separate"/>
        </w:r>
        <w:r w:rsidR="00722BF0" w:rsidRPr="00722BF0">
          <w:rPr>
            <w:noProof/>
            <w:sz w:val="21"/>
            <w:szCs w:val="21"/>
            <w:lang w:val="zh-CN"/>
          </w:rPr>
          <w:t>1</w:t>
        </w:r>
        <w:r w:rsidRPr="000152A9">
          <w:rPr>
            <w:sz w:val="21"/>
            <w:szCs w:val="21"/>
          </w:rPr>
          <w:fldChar w:fldCharType="end"/>
        </w:r>
      </w:p>
    </w:sdtContent>
  </w:sdt>
  <w:p w:rsidR="000152A9" w:rsidRDefault="007513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88" w:rsidRDefault="00751388" w:rsidP="00EE2ADF">
      <w:r>
        <w:separator/>
      </w:r>
    </w:p>
  </w:footnote>
  <w:footnote w:type="continuationSeparator" w:id="1">
    <w:p w:rsidR="00751388" w:rsidRDefault="00751388" w:rsidP="00EE2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ADF"/>
    <w:rsid w:val="00722BF0"/>
    <w:rsid w:val="00751388"/>
    <w:rsid w:val="00D078C8"/>
    <w:rsid w:val="00EE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2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A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美澍</dc:creator>
  <cp:lastModifiedBy>美澍</cp:lastModifiedBy>
  <cp:revision>2</cp:revision>
  <dcterms:created xsi:type="dcterms:W3CDTF">2015-11-04T08:26:00Z</dcterms:created>
  <dcterms:modified xsi:type="dcterms:W3CDTF">2015-11-04T08:26:00Z</dcterms:modified>
</cp:coreProperties>
</file>