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spacing w:before="312" w:beforeLines="100" w:line="24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第26届</w:t>
      </w:r>
      <w:r>
        <w:rPr>
          <w:rFonts w:hint="eastAsia" w:eastAsia="方正小标宋简体"/>
          <w:sz w:val="28"/>
          <w:szCs w:val="32"/>
        </w:rPr>
        <w:t>“</w:t>
      </w:r>
      <w:r>
        <w:rPr>
          <w:rFonts w:hint="eastAsia" w:eastAsia="方正小标宋简体"/>
          <w:sz w:val="32"/>
          <w:szCs w:val="32"/>
        </w:rPr>
        <w:t>中国青年五四奖章</w:t>
      </w:r>
      <w:r>
        <w:rPr>
          <w:rFonts w:hint="eastAsia" w:eastAsia="方正小标宋简体"/>
          <w:sz w:val="28"/>
          <w:szCs w:val="32"/>
        </w:rPr>
        <w:t>”</w:t>
      </w:r>
      <w:r>
        <w:rPr>
          <w:rFonts w:hint="eastAsia" w:eastAsia="方正小标宋简体"/>
          <w:sz w:val="32"/>
          <w:szCs w:val="32"/>
        </w:rPr>
        <w:t>人选申报表</w:t>
      </w:r>
    </w:p>
    <w:p>
      <w:pPr>
        <w:spacing w:before="156" w:beforeLines="50" w:after="156" w:afterLines="50" w:line="240" w:lineRule="exact"/>
        <w:jc w:val="center"/>
        <w:rPr>
          <w:rFonts w:eastAsia="方正仿宋简体"/>
          <w:sz w:val="24"/>
        </w:rPr>
      </w:pPr>
      <w:r>
        <w:rPr>
          <w:rFonts w:hint="eastAsia" w:eastAsia="方正仿宋简体"/>
          <w:sz w:val="24"/>
        </w:rPr>
        <w:t>（</w:t>
      </w:r>
      <w:r>
        <w:rPr>
          <w:rFonts w:hint="eastAsia" w:eastAsia="方正黑体简体"/>
          <w:sz w:val="24"/>
        </w:rPr>
        <w:t>请严格按照表后格式说明填写</w:t>
      </w:r>
      <w:r>
        <w:rPr>
          <w:rFonts w:hint="eastAsia" w:eastAsia="方正仿宋简体"/>
          <w:sz w:val="24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06"/>
        <w:gridCol w:w="1262"/>
        <w:gridCol w:w="1275"/>
        <w:gridCol w:w="993"/>
        <w:gridCol w:w="117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姓　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胡雪梅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1992.12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照片</w:t>
            </w:r>
            <w:r>
              <w:rPr>
                <w:rFonts w:eastAsia="方正仿宋简体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-242570</wp:posOffset>
                  </wp:positionV>
                  <wp:extent cx="712470" cy="9969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族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中共</w:t>
            </w:r>
            <w:r>
              <w:rPr>
                <w:rFonts w:eastAsia="方正仿宋简体"/>
                <w:sz w:val="24"/>
              </w:rPr>
              <w:t>党员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大学本科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户籍地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浙江</w:t>
            </w:r>
            <w:r>
              <w:rPr>
                <w:rFonts w:eastAsia="方正仿宋简体"/>
                <w:sz w:val="24"/>
              </w:rPr>
              <w:t>杭州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参加工作时间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2016.07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平版制版</w:t>
            </w:r>
            <w:r>
              <w:rPr>
                <w:rFonts w:eastAsia="方正仿宋简体"/>
                <w:sz w:val="24"/>
              </w:rPr>
              <w:t>员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本人联系电话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159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eastAsia" w:eastAsia="方正仿宋简体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电子邮箱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1240597907</w:t>
            </w:r>
            <w:r>
              <w:rPr>
                <w:rFonts w:eastAsia="方正仿宋简体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工作单位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浙江</w:t>
            </w:r>
            <w:r>
              <w:rPr>
                <w:rFonts w:eastAsia="方正仿宋简体"/>
                <w:sz w:val="24"/>
              </w:rPr>
              <w:t>华人数码科技有限公司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工会</w:t>
            </w:r>
            <w:r>
              <w:rPr>
                <w:rFonts w:eastAsia="方正仿宋简体"/>
                <w:sz w:val="24"/>
              </w:rPr>
              <w:t>女职工代表；</w:t>
            </w:r>
            <w:r>
              <w:rPr>
                <w:rFonts w:hint="eastAsia" w:eastAsia="方正仿宋简体"/>
                <w:sz w:val="24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通讯地址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浙江省</w:t>
            </w:r>
            <w:r>
              <w:rPr>
                <w:rFonts w:eastAsia="方正仿宋简体"/>
                <w:sz w:val="24"/>
              </w:rPr>
              <w:t>杭州市</w:t>
            </w:r>
            <w:r>
              <w:rPr>
                <w:rFonts w:hint="eastAsia" w:eastAsia="方正仿宋简体"/>
                <w:sz w:val="24"/>
              </w:rPr>
              <w:t>钱塘区</w:t>
            </w:r>
            <w:r>
              <w:rPr>
                <w:rFonts w:eastAsia="方正仿宋简体"/>
                <w:sz w:val="24"/>
              </w:rPr>
              <w:t>海达北路</w:t>
            </w:r>
            <w:r>
              <w:rPr>
                <w:rFonts w:hint="eastAsia" w:eastAsia="方正仿宋简体"/>
                <w:sz w:val="24"/>
              </w:rPr>
              <w:t>398号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学习和工作简历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2000</w:t>
            </w:r>
            <w:r>
              <w:rPr>
                <w:rFonts w:hint="eastAsia" w:eastAsia="方正仿宋简体"/>
                <w:sz w:val="24"/>
              </w:rPr>
              <w:t>.</w:t>
            </w: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eastAsia="方正仿宋简体"/>
                <w:sz w:val="24"/>
              </w:rPr>
              <w:t xml:space="preserve">-2005.06 </w:t>
            </w:r>
            <w:r>
              <w:rPr>
                <w:rFonts w:hint="eastAsia" w:eastAsia="方正仿宋简体"/>
                <w:sz w:val="24"/>
              </w:rPr>
              <w:t>黄山市</w:t>
            </w:r>
            <w:r>
              <w:rPr>
                <w:rFonts w:eastAsia="方正仿宋简体"/>
                <w:sz w:val="24"/>
              </w:rPr>
              <w:t>徽州区潜口镇</w:t>
            </w:r>
            <w:r>
              <w:rPr>
                <w:rFonts w:hint="eastAsia" w:eastAsia="方正仿宋简体"/>
                <w:sz w:val="24"/>
              </w:rPr>
              <w:t>坤沙</w:t>
            </w:r>
            <w:r>
              <w:rPr>
                <w:rFonts w:eastAsia="方正仿宋简体"/>
                <w:sz w:val="24"/>
              </w:rPr>
              <w:t>小学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2005.09-2006.06 </w:t>
            </w:r>
            <w:r>
              <w:rPr>
                <w:rFonts w:hint="eastAsia" w:eastAsia="方正仿宋简体"/>
                <w:sz w:val="24"/>
              </w:rPr>
              <w:t>黄山市</w:t>
            </w:r>
            <w:r>
              <w:rPr>
                <w:rFonts w:eastAsia="方正仿宋简体"/>
                <w:sz w:val="24"/>
              </w:rPr>
              <w:t>歙州学校小学部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2006.09-2009.06 </w:t>
            </w:r>
            <w:r>
              <w:rPr>
                <w:rFonts w:hint="eastAsia" w:eastAsia="方正仿宋简体"/>
                <w:sz w:val="24"/>
              </w:rPr>
              <w:t>黄山市</w:t>
            </w:r>
            <w:r>
              <w:rPr>
                <w:rFonts w:eastAsia="方正仿宋简体"/>
                <w:sz w:val="24"/>
              </w:rPr>
              <w:t>歙州学校初中部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2009.09-2012.06 </w:t>
            </w:r>
            <w:r>
              <w:rPr>
                <w:rFonts w:hint="eastAsia" w:eastAsia="方正仿宋简体"/>
                <w:sz w:val="24"/>
              </w:rPr>
              <w:t>黄山市歙州</w:t>
            </w:r>
            <w:r>
              <w:rPr>
                <w:rFonts w:eastAsia="方正仿宋简体"/>
                <w:sz w:val="24"/>
              </w:rPr>
              <w:t>学校高中部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2012.</w:t>
            </w: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eastAsia="方正仿宋简体"/>
                <w:sz w:val="24"/>
              </w:rPr>
              <w:t xml:space="preserve">-2016.06 </w:t>
            </w:r>
            <w:r>
              <w:rPr>
                <w:rFonts w:hint="eastAsia" w:eastAsia="方正仿宋简体"/>
                <w:sz w:val="24"/>
              </w:rPr>
              <w:t>杭州电子</w:t>
            </w:r>
            <w:r>
              <w:rPr>
                <w:rFonts w:eastAsia="方正仿宋简体"/>
                <w:sz w:val="24"/>
              </w:rPr>
              <w:t>科技大学</w:t>
            </w:r>
            <w:r>
              <w:rPr>
                <w:rFonts w:hint="eastAsia" w:eastAsia="方正仿宋简体"/>
                <w:sz w:val="24"/>
              </w:rPr>
              <w:t xml:space="preserve"> 印刷</w:t>
            </w:r>
            <w:r>
              <w:rPr>
                <w:rFonts w:eastAsia="方正仿宋简体"/>
                <w:sz w:val="24"/>
              </w:rPr>
              <w:t>工程专业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2016.07-至今</w:t>
            </w:r>
            <w:r>
              <w:rPr>
                <w:rFonts w:hint="eastAsia" w:eastAsia="方正仿宋简体"/>
                <w:sz w:val="24"/>
              </w:rPr>
              <w:t xml:space="preserve"> 浙江华人</w:t>
            </w:r>
            <w:r>
              <w:rPr>
                <w:rFonts w:eastAsia="方正仿宋简体"/>
                <w:sz w:val="24"/>
              </w:rPr>
              <w:t>数码科技有限公司</w:t>
            </w:r>
            <w:r>
              <w:rPr>
                <w:rFonts w:hint="eastAsia" w:eastAsia="方正仿宋简体"/>
                <w:sz w:val="24"/>
              </w:rPr>
              <w:t xml:space="preserve"> 平版制版员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2021</w:t>
            </w:r>
            <w:r>
              <w:rPr>
                <w:rFonts w:hint="eastAsia" w:eastAsia="方正仿宋简体"/>
                <w:sz w:val="24"/>
              </w:rPr>
              <w:t>.</w:t>
            </w: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9-至今 杭州电子科技大学 工商</w:t>
            </w:r>
            <w:r>
              <w:rPr>
                <w:rFonts w:eastAsia="方正仿宋简体"/>
                <w:sz w:val="24"/>
              </w:rPr>
              <w:t>管理专业</w:t>
            </w:r>
            <w:r>
              <w:rPr>
                <w:rFonts w:hint="eastAsia" w:eastAsia="方正仿宋简体"/>
                <w:sz w:val="24"/>
              </w:rPr>
              <w:t xml:space="preserve"> 非</w:t>
            </w:r>
            <w:r>
              <w:rPr>
                <w:rFonts w:eastAsia="方正仿宋简体"/>
                <w:sz w:val="24"/>
              </w:rPr>
              <w:t>全日</w:t>
            </w:r>
            <w:r>
              <w:rPr>
                <w:rFonts w:hint="eastAsia" w:eastAsia="方正仿宋简体"/>
                <w:sz w:val="24"/>
              </w:rPr>
              <w:t>制研究生</w:t>
            </w:r>
            <w:r>
              <w:rPr>
                <w:rFonts w:eastAsia="方正仿宋简体"/>
                <w:sz w:val="24"/>
              </w:rPr>
              <w:t>在读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奖励情况</w:t>
            </w:r>
          </w:p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曾获表彰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2020年</w:t>
            </w:r>
            <w:r>
              <w:rPr>
                <w:rFonts w:eastAsia="方正仿宋简体"/>
                <w:sz w:val="24"/>
              </w:rPr>
              <w:t>全国行业职业技能竞赛——第七届</w:t>
            </w:r>
            <w:r>
              <w:rPr>
                <w:rFonts w:hint="eastAsia" w:eastAsia="方正仿宋简体"/>
                <w:sz w:val="24"/>
              </w:rPr>
              <w:t>全国</w:t>
            </w:r>
            <w:r>
              <w:rPr>
                <w:rFonts w:eastAsia="方正仿宋简体"/>
                <w:sz w:val="24"/>
              </w:rPr>
              <w:t>印刷</w:t>
            </w:r>
            <w:r>
              <w:rPr>
                <w:rFonts w:hint="eastAsia" w:eastAsia="方正仿宋简体"/>
                <w:sz w:val="24"/>
              </w:rPr>
              <w:t>职业</w:t>
            </w:r>
            <w:r>
              <w:rPr>
                <w:rFonts w:eastAsia="方正仿宋简体"/>
                <w:sz w:val="24"/>
              </w:rPr>
              <w:t>技能大赛中荣获“</w:t>
            </w:r>
            <w:r>
              <w:rPr>
                <w:rFonts w:hint="eastAsia" w:eastAsia="方正仿宋简体"/>
                <w:sz w:val="24"/>
              </w:rPr>
              <w:t>一等奖</w:t>
            </w:r>
            <w:r>
              <w:rPr>
                <w:rFonts w:eastAsia="方正仿宋简体"/>
                <w:sz w:val="24"/>
              </w:rPr>
              <w:t>”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2021年4月被浙江省新闻出版局授予“浙江省印刷行业技术能手” 称号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2021年6月被中华人民共和国人力资源和社会保障部授予“全国技术能手”称号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担任社会职务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浙江省十五次党代会代表候选人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80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大学毕业后进入浙江华人数码科技有限公司从事平版制版工作，在短短的几年间获得了17项国家知识产权，其中包括多项发明专利和多项实用新型专利，参加高新技术企业、省级研发中心等十余个科研项目，完成并发布多篇论文以及各种测试、检验等报告，产品的创新成果获《中华印制大奖赛-银奖》、《美国印制大奖赛-银奖》等多项国内外比赛的大奖。在2020年全国行业职业技能竞赛——第七届全国印刷职业技能大赛中荣获“一等奖”，授予“全国技术能手”称号，并晋升技师（职业技能等级二级），2021年认定为“杭州市C类人才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省级青联意见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省级团委</w:t>
            </w:r>
            <w:r>
              <w:rPr>
                <w:rFonts w:hint="eastAsia" w:eastAsia="方正仿宋简体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说明:</w:t>
      </w:r>
    </w:p>
    <w:p>
      <w:pPr>
        <w:autoSpaceDE w:val="0"/>
        <w:autoSpaceDN w:val="0"/>
        <w:adjustRightInd w:val="0"/>
        <w:ind w:firstLine="420" w:firstLineChars="200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1. “民族”请写全称。如“汉族”“维吾尔族”“哈尼族”。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2. 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3. “学历”请填写所取得的最高学历( 小学、初中、高中、大学专科、大学本科、研究生)。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5.</w:t>
      </w:r>
      <w:r>
        <w:rPr>
          <w:rFonts w:eastAsia="方正楷体简体"/>
          <w:kern w:val="0"/>
          <w:szCs w:val="21"/>
        </w:rPr>
        <w:t xml:space="preserve"> </w:t>
      </w:r>
      <w:r>
        <w:rPr>
          <w:rFonts w:hint="eastAsia" w:eastAsia="方正楷体简体"/>
          <w:kern w:val="0"/>
          <w:szCs w:val="21"/>
        </w:rPr>
        <w:t>“本人联系电话”必须填写本人手机号码。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6</w:t>
      </w:r>
      <w:r>
        <w:rPr>
          <w:rFonts w:eastAsia="方正楷体简体"/>
          <w:kern w:val="0"/>
          <w:szCs w:val="21"/>
        </w:rPr>
        <w:t xml:space="preserve">. </w:t>
      </w:r>
      <w:r>
        <w:rPr>
          <w:rFonts w:hint="eastAsia" w:eastAsia="方正楷体简体"/>
          <w:kern w:val="0"/>
          <w:szCs w:val="21"/>
        </w:rPr>
        <w:t>本表所有项目不允许空白。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BC"/>
    <w:rsid w:val="00015E82"/>
    <w:rsid w:val="00025BA3"/>
    <w:rsid w:val="000264BA"/>
    <w:rsid w:val="00041E1F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93F17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186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C781E"/>
    <w:rsid w:val="003D31F1"/>
    <w:rsid w:val="00404B85"/>
    <w:rsid w:val="0041305A"/>
    <w:rsid w:val="00426F24"/>
    <w:rsid w:val="00433382"/>
    <w:rsid w:val="00444D78"/>
    <w:rsid w:val="004469AA"/>
    <w:rsid w:val="00447073"/>
    <w:rsid w:val="00463941"/>
    <w:rsid w:val="004805C4"/>
    <w:rsid w:val="004831D6"/>
    <w:rsid w:val="004B12A1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66DC2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D69BE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4728F"/>
    <w:rsid w:val="00A5189B"/>
    <w:rsid w:val="00A67BC7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0FC1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D792D"/>
    <w:rsid w:val="00BF0816"/>
    <w:rsid w:val="00BF1A6F"/>
    <w:rsid w:val="00BF4D33"/>
    <w:rsid w:val="00BF5476"/>
    <w:rsid w:val="00C00BA6"/>
    <w:rsid w:val="00C02F76"/>
    <w:rsid w:val="00C04FAE"/>
    <w:rsid w:val="00C05ABC"/>
    <w:rsid w:val="00C20AFE"/>
    <w:rsid w:val="00C303D5"/>
    <w:rsid w:val="00C31891"/>
    <w:rsid w:val="00C370DF"/>
    <w:rsid w:val="00C51277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805D1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599B"/>
    <w:rsid w:val="00E970C6"/>
    <w:rsid w:val="00EA00E6"/>
    <w:rsid w:val="00EC7151"/>
    <w:rsid w:val="00ED0C65"/>
    <w:rsid w:val="00ED6DF3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2D4A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24E05C6A"/>
    <w:rsid w:val="3D875CD8"/>
    <w:rsid w:val="3DBFF769"/>
    <w:rsid w:val="5AEF5773"/>
    <w:rsid w:val="69BF5206"/>
    <w:rsid w:val="77AB38F4"/>
    <w:rsid w:val="F9D02164"/>
    <w:rsid w:val="FBFBA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203</Words>
  <Characters>1158</Characters>
  <Lines>9</Lines>
  <Paragraphs>2</Paragraphs>
  <TotalTime>354</TotalTime>
  <ScaleCrop>false</ScaleCrop>
  <LinksUpToDate>false</LinksUpToDate>
  <CharactersWithSpaces>1359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2022-02-16T17:53:00Z</dcterms:created>
  <dc:creator>刘牧歌</dc:creator>
  <cp:lastModifiedBy>Anton Shyu</cp:lastModifiedBy>
  <dcterms:modified xsi:type="dcterms:W3CDTF">2022-03-02T11:27:37Z</dcterms:modified>
  <dc:title>共青团中央办公厅  全国青联秘书处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2052-11.1.0.11294</vt:lpwstr>
  </property>
  <property fmtid="{D5CDD505-2E9C-101B-9397-08002B2CF9AE}" pid="4" name="ICV">
    <vt:lpwstr>8422EA09AEEB4D5E8821E29C29CFB1AB</vt:lpwstr>
  </property>
</Properties>
</file>