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ind w:right="18"/>
        <w:textAlignment w:val="auto"/>
        <w:rPr>
          <w:rFonts w:ascii="仿宋_GB2312" w:eastAsia="仿宋_GB2312"/>
          <w:color w:val="auto"/>
          <w:sz w:val="32"/>
          <w:szCs w:val="32"/>
          <w:u w:val="none"/>
          <w:lang w:val="ko-KR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ko-KR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ko-KR"/>
        </w:rPr>
        <w:t xml:space="preserve">：        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/>
        <w:ind w:right="17"/>
        <w:jc w:val="center"/>
        <w:textAlignment w:val="auto"/>
        <w:rPr>
          <w:rFonts w:ascii="黑体" w:eastAsia="黑体"/>
          <w:color w:val="auto"/>
          <w:sz w:val="36"/>
          <w:szCs w:val="36"/>
          <w:u w:val="none"/>
          <w:lang w:val="ko-KR"/>
        </w:rPr>
      </w:pPr>
      <w:r>
        <w:rPr>
          <w:rFonts w:hint="eastAsia" w:ascii="黑体" w:eastAsia="黑体"/>
          <w:color w:val="auto"/>
          <w:sz w:val="36"/>
          <w:szCs w:val="36"/>
          <w:u w:val="none"/>
          <w:lang w:val="ko-KR"/>
        </w:rPr>
        <w:t>参会回执</w:t>
      </w:r>
      <w:r>
        <w:rPr>
          <w:rFonts w:hint="eastAsia" w:ascii="黑体" w:eastAsia="黑体"/>
          <w:color w:val="auto"/>
          <w:sz w:val="36"/>
          <w:szCs w:val="36"/>
          <w:u w:val="none"/>
          <w:lang w:val="ko-KR" w:eastAsia="zh-CN"/>
        </w:rPr>
        <w:t>（</w:t>
      </w:r>
      <w:r>
        <w:rPr>
          <w:rFonts w:eastAsia="仿宋_GB2312"/>
          <w:b/>
          <w:color w:val="auto"/>
          <w:sz w:val="36"/>
          <w:szCs w:val="36"/>
          <w:u w:val="none"/>
          <w:lang w:val="ko-KR"/>
        </w:rPr>
        <w:t>Registration Form</w:t>
      </w:r>
      <w:r>
        <w:rPr>
          <w:rFonts w:hint="eastAsia" w:ascii="黑体" w:eastAsia="黑体"/>
          <w:color w:val="auto"/>
          <w:sz w:val="36"/>
          <w:szCs w:val="36"/>
          <w:u w:val="none"/>
          <w:lang w:val="ko-KR" w:eastAsia="zh-CN"/>
        </w:rPr>
        <w:t>）</w:t>
      </w:r>
    </w:p>
    <w:tbl>
      <w:tblPr>
        <w:tblStyle w:val="2"/>
        <w:tblW w:w="141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1800"/>
        <w:gridCol w:w="1692"/>
        <w:gridCol w:w="2340"/>
        <w:gridCol w:w="3590"/>
        <w:gridCol w:w="2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hanging="300" w:hangingChars="100"/>
              <w:jc w:val="center"/>
              <w:textAlignment w:val="auto"/>
              <w:rPr>
                <w:rFonts w:ascii="仿宋_GB2312" w:hAnsi="仿宋" w:eastAsia="仿宋_GB2312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30"/>
                <w:szCs w:val="30"/>
                <w:u w:val="none"/>
              </w:rPr>
              <w:t>参会单位名称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hanging="300" w:hangingChars="100"/>
              <w:jc w:val="center"/>
              <w:textAlignment w:val="auto"/>
              <w:rPr>
                <w:rFonts w:eastAsia="仿宋_GB2312"/>
                <w:color w:val="auto"/>
                <w:sz w:val="30"/>
                <w:szCs w:val="30"/>
                <w:u w:val="none"/>
              </w:rPr>
            </w:pPr>
            <w:r>
              <w:rPr>
                <w:rFonts w:eastAsia="仿宋_GB2312"/>
                <w:color w:val="auto"/>
                <w:sz w:val="30"/>
                <w:szCs w:val="30"/>
                <w:u w:val="none"/>
              </w:rPr>
              <w:t>Organization</w:t>
            </w:r>
          </w:p>
        </w:tc>
        <w:tc>
          <w:tcPr>
            <w:tcW w:w="12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auto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30"/>
                <w:szCs w:val="30"/>
                <w:u w:val="none"/>
              </w:rPr>
              <w:t>参会人员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color w:val="auto"/>
                <w:sz w:val="30"/>
                <w:szCs w:val="30"/>
                <w:u w:val="none"/>
              </w:rPr>
            </w:pPr>
            <w:r>
              <w:rPr>
                <w:rFonts w:eastAsia="仿宋_GB2312"/>
                <w:color w:val="auto"/>
                <w:sz w:val="30"/>
                <w:szCs w:val="30"/>
                <w:u w:val="none"/>
              </w:rPr>
              <w:t>Participant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30"/>
                <w:szCs w:val="30"/>
                <w:u w:val="none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eastAsia="仿宋_GB2312"/>
                <w:color w:val="auto"/>
                <w:sz w:val="30"/>
                <w:szCs w:val="30"/>
                <w:u w:val="none"/>
              </w:rPr>
            </w:pPr>
            <w:r>
              <w:rPr>
                <w:rFonts w:eastAsia="仿宋_GB2312"/>
                <w:color w:val="auto"/>
                <w:sz w:val="30"/>
                <w:szCs w:val="30"/>
                <w:u w:val="none"/>
              </w:rPr>
              <w:t>Title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30"/>
                <w:szCs w:val="30"/>
                <w:u w:val="none"/>
              </w:rPr>
              <w:t>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eastAsia="仿宋_GB2312"/>
                <w:color w:val="auto"/>
                <w:sz w:val="30"/>
                <w:szCs w:val="30"/>
                <w:u w:val="none"/>
              </w:rPr>
              <w:t>Tel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30"/>
                <w:szCs w:val="30"/>
                <w:u w:val="none"/>
              </w:rPr>
              <w:t>电子邮箱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仿宋" w:eastAsia="仿宋_GB2312"/>
                <w:color w:val="auto"/>
                <w:sz w:val="30"/>
                <w:szCs w:val="30"/>
                <w:u w:val="none"/>
              </w:rPr>
            </w:pPr>
            <w:r>
              <w:rPr>
                <w:rFonts w:eastAsia="仿宋_GB2312"/>
                <w:color w:val="auto"/>
                <w:sz w:val="30"/>
                <w:szCs w:val="30"/>
                <w:u w:val="none"/>
              </w:rPr>
              <w:t>E-mail</w:t>
            </w:r>
          </w:p>
        </w:tc>
        <w:tc>
          <w:tcPr>
            <w:tcW w:w="3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仿宋" w:eastAsia="仿宋_GB2312"/>
                <w:color w:val="auto"/>
                <w:sz w:val="30"/>
                <w:szCs w:val="30"/>
                <w:u w:val="none"/>
                <w:lang w:eastAsia="zh-CN"/>
              </w:rPr>
              <w:t>往返</w:t>
            </w:r>
            <w:r>
              <w:rPr>
                <w:rFonts w:hint="eastAsia" w:ascii="仿宋_GB2312" w:hAnsi="仿宋" w:eastAsia="仿宋_GB2312"/>
                <w:color w:val="auto"/>
                <w:sz w:val="30"/>
                <w:szCs w:val="30"/>
                <w:u w:val="none"/>
              </w:rPr>
              <w:t>时间（航班\车次）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" w:eastAsia="仿宋_GB2312"/>
                <w:color w:val="auto"/>
                <w:sz w:val="30"/>
                <w:szCs w:val="30"/>
                <w:u w:val="none"/>
              </w:rPr>
            </w:pPr>
            <w:r>
              <w:rPr>
                <w:rFonts w:eastAsia="仿宋_GB2312"/>
                <w:color w:val="auto"/>
                <w:sz w:val="30"/>
                <w:szCs w:val="30"/>
                <w:u w:val="none"/>
              </w:rPr>
              <w:t xml:space="preserve">Arrival </w:t>
            </w:r>
            <w:r>
              <w:rPr>
                <w:rFonts w:hint="eastAsia" w:eastAsia="仿宋_GB2312"/>
                <w:color w:val="auto"/>
                <w:sz w:val="30"/>
                <w:szCs w:val="30"/>
                <w:u w:val="none"/>
                <w:lang w:val="en-US" w:eastAsia="zh-CN"/>
              </w:rPr>
              <w:t>&amp; d</w:t>
            </w:r>
            <w:r>
              <w:rPr>
                <w:rFonts w:eastAsia="仿宋_GB2312"/>
                <w:color w:val="auto"/>
                <w:sz w:val="30"/>
                <w:szCs w:val="30"/>
                <w:u w:val="none"/>
              </w:rPr>
              <w:t>eparture</w:t>
            </w:r>
            <w:r>
              <w:rPr>
                <w:rFonts w:hint="eastAsia" w:eastAsia="仿宋_GB2312"/>
                <w:color w:val="auto"/>
                <w:sz w:val="30"/>
                <w:szCs w:val="30"/>
                <w:u w:val="none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auto"/>
                <w:sz w:val="30"/>
                <w:szCs w:val="30"/>
                <w:u w:val="none"/>
              </w:rPr>
              <w:t>time (flight\train number)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eastAsia="仿宋_GB2312"/>
                <w:color w:val="auto"/>
                <w:sz w:val="30"/>
                <w:szCs w:val="30"/>
                <w:u w:val="none"/>
              </w:rPr>
              <w:t>是否入住酒店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仿宋_GB2312"/>
                <w:color w:val="auto"/>
                <w:sz w:val="30"/>
                <w:szCs w:val="30"/>
                <w:u w:val="none"/>
              </w:rPr>
            </w:pPr>
            <w:r>
              <w:rPr>
                <w:rFonts w:hint="default" w:eastAsia="仿宋_GB2312"/>
                <w:color w:val="auto"/>
                <w:sz w:val="30"/>
                <w:szCs w:val="30"/>
                <w:u w:val="none"/>
              </w:rPr>
              <w:t>Hotel Reservation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color w:val="auto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30"/>
                <w:szCs w:val="30"/>
                <w:u w:val="none"/>
                <w:lang w:val="en-US" w:eastAsia="zh-CN"/>
              </w:rPr>
              <w:t>(</w:t>
            </w:r>
            <w:r>
              <w:rPr>
                <w:rFonts w:hint="default" w:eastAsia="仿宋_GB2312"/>
                <w:color w:val="auto"/>
                <w:sz w:val="30"/>
                <w:szCs w:val="30"/>
                <w:u w:val="none"/>
              </w:rPr>
              <w:t>Yes/No</w:t>
            </w:r>
            <w:r>
              <w:rPr>
                <w:rFonts w:hint="eastAsia" w:eastAsia="仿宋_GB2312"/>
                <w:color w:val="auto"/>
                <w:sz w:val="30"/>
                <w:szCs w:val="30"/>
                <w:u w:val="none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3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auto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3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auto"/>
                <w:sz w:val="30"/>
                <w:szCs w:val="30"/>
                <w:u w:val="none"/>
              </w:rPr>
            </w:pP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auto"/>
                <w:sz w:val="30"/>
                <w:szCs w:val="3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bCs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联系人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val="en-US" w:eastAsia="zh-CN"/>
        </w:rPr>
        <w:t>(</w:t>
      </w:r>
      <w:r>
        <w:rPr>
          <w:rFonts w:hint="eastAsia" w:eastAsia="仿宋_GB2312"/>
          <w:color w:val="auto"/>
          <w:sz w:val="30"/>
          <w:szCs w:val="30"/>
          <w:u w:val="none"/>
        </w:rPr>
        <w:t>Contact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val="en-US" w:eastAsia="zh-CN"/>
        </w:rPr>
        <w:t>)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：何正标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eastAsia="zh-CN"/>
        </w:rPr>
        <w:t>、廖爽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 xml:space="preserve">        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(</w:t>
      </w:r>
      <w:r>
        <w:rPr>
          <w:rFonts w:hint="eastAsia" w:eastAsia="仿宋_GB2312"/>
          <w:color w:val="auto"/>
          <w:sz w:val="30"/>
          <w:szCs w:val="30"/>
          <w:u w:val="none"/>
          <w:lang w:val="en-US" w:eastAsia="zh-CN"/>
        </w:rPr>
        <w:t>Tel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：</w:t>
      </w:r>
      <w:r>
        <w:rPr>
          <w:rFonts w:hint="eastAsia" w:ascii="仿宋" w:hAnsi="仿宋" w:eastAsia="仿宋"/>
          <w:bCs/>
          <w:color w:val="auto"/>
          <w:sz w:val="32"/>
          <w:szCs w:val="32"/>
          <w:u w:val="none"/>
        </w:rPr>
        <w:t>010-64404575</w:t>
      </w:r>
      <w:r>
        <w:rPr>
          <w:rFonts w:hint="eastAsia" w:ascii="仿宋" w:hAnsi="仿宋" w:eastAsia="仿宋"/>
          <w:bCs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/>
          <w:bCs/>
          <w:color w:val="auto"/>
          <w:sz w:val="32"/>
          <w:szCs w:val="32"/>
          <w:u w:val="none"/>
        </w:rPr>
        <w:t>010-644045</w:t>
      </w:r>
      <w:r>
        <w:rPr>
          <w:rFonts w:hint="eastAsia" w:ascii="仿宋" w:hAnsi="仿宋" w:eastAsia="仿宋"/>
          <w:bCs/>
          <w:color w:val="auto"/>
          <w:sz w:val="32"/>
          <w:szCs w:val="32"/>
          <w:u w:val="none"/>
          <w:lang w:val="en-US" w:eastAsia="zh-CN"/>
        </w:rPr>
        <w:t>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eastAsia="仿宋_GB2312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邮  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(</w:t>
      </w:r>
      <w:r>
        <w:rPr>
          <w:rFonts w:hint="eastAsia" w:eastAsia="仿宋_GB2312"/>
          <w:color w:val="auto"/>
          <w:sz w:val="30"/>
          <w:szCs w:val="30"/>
          <w:u w:val="none"/>
          <w:lang w:val="en-US" w:eastAsia="zh-CN"/>
        </w:rPr>
        <w:t>E-mail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：</w:t>
      </w:r>
      <w:r>
        <w:rPr>
          <w:rFonts w:hint="eastAsia" w:eastAsia="仿宋_GB2312"/>
          <w:color w:val="auto"/>
          <w:sz w:val="30"/>
          <w:szCs w:val="30"/>
          <w:u w:val="none"/>
          <w:lang w:val="en-US" w:eastAsia="zh-CN"/>
        </w:rPr>
        <w:fldChar w:fldCharType="begin"/>
      </w:r>
      <w:r>
        <w:rPr>
          <w:rFonts w:hint="eastAsia" w:eastAsia="仿宋_GB2312"/>
          <w:color w:val="auto"/>
          <w:sz w:val="30"/>
          <w:szCs w:val="30"/>
          <w:u w:val="none"/>
          <w:lang w:val="en-US" w:eastAsia="zh-CN"/>
        </w:rPr>
        <w:instrText xml:space="preserve"> HYPERLINK "mailto:hezhengbiao@cipainvest.org.cn," </w:instrText>
      </w:r>
      <w:r>
        <w:rPr>
          <w:rFonts w:hint="eastAsia" w:eastAsia="仿宋_GB2312"/>
          <w:color w:val="auto"/>
          <w:sz w:val="30"/>
          <w:szCs w:val="30"/>
          <w:u w:val="none"/>
          <w:lang w:val="en-US" w:eastAsia="zh-CN"/>
        </w:rPr>
        <w:fldChar w:fldCharType="separate"/>
      </w:r>
      <w:r>
        <w:rPr>
          <w:rFonts w:hint="eastAsia" w:eastAsia="仿宋_GB2312"/>
          <w:color w:val="auto"/>
          <w:sz w:val="30"/>
          <w:szCs w:val="30"/>
          <w:u w:val="none"/>
          <w:lang w:val="en-US" w:eastAsia="zh-CN"/>
        </w:rPr>
        <w:t>hezhengbiao@cipainvest.org.cn,</w:t>
      </w:r>
      <w:r>
        <w:rPr>
          <w:rFonts w:hint="eastAsia" w:eastAsia="仿宋_GB2312"/>
          <w:color w:val="auto"/>
          <w:sz w:val="30"/>
          <w:szCs w:val="30"/>
          <w:u w:val="none"/>
          <w:lang w:val="en-US" w:eastAsia="zh-CN"/>
        </w:rPr>
        <w:fldChar w:fldCharType="end"/>
      </w:r>
      <w:r>
        <w:rPr>
          <w:rFonts w:hint="eastAsia" w:eastAsia="仿宋_GB2312"/>
          <w:color w:val="auto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eastAsia="仿宋_GB2312"/>
          <w:color w:val="auto"/>
          <w:sz w:val="30"/>
          <w:szCs w:val="30"/>
          <w:u w:val="none"/>
          <w:lang w:val="en-US" w:eastAsia="zh-CN"/>
        </w:rPr>
        <w:fldChar w:fldCharType="begin"/>
      </w:r>
      <w:r>
        <w:rPr>
          <w:rFonts w:hint="eastAsia" w:eastAsia="仿宋_GB2312"/>
          <w:color w:val="auto"/>
          <w:sz w:val="30"/>
          <w:szCs w:val="30"/>
          <w:u w:val="none"/>
          <w:lang w:val="en-US" w:eastAsia="zh-CN"/>
        </w:rPr>
        <w:instrText xml:space="preserve"> HYPERLINK "mailto:liaoshuang@cipainvest.org.cn" </w:instrText>
      </w:r>
      <w:r>
        <w:rPr>
          <w:rFonts w:hint="eastAsia" w:eastAsia="仿宋_GB2312"/>
          <w:color w:val="auto"/>
          <w:sz w:val="30"/>
          <w:szCs w:val="30"/>
          <w:u w:val="none"/>
          <w:lang w:val="en-US" w:eastAsia="zh-CN"/>
        </w:rPr>
        <w:fldChar w:fldCharType="separate"/>
      </w:r>
      <w:r>
        <w:rPr>
          <w:rStyle w:val="5"/>
          <w:rFonts w:hint="eastAsia" w:eastAsia="仿宋_GB2312"/>
          <w:color w:val="auto"/>
          <w:sz w:val="30"/>
          <w:szCs w:val="30"/>
          <w:u w:val="none"/>
          <w:lang w:val="en-US" w:eastAsia="zh-CN"/>
        </w:rPr>
        <w:t>liaoshuang@cipainvest.org.cn</w:t>
      </w:r>
      <w:r>
        <w:rPr>
          <w:rFonts w:hint="eastAsia" w:eastAsia="仿宋_GB2312"/>
          <w:color w:val="auto"/>
          <w:sz w:val="30"/>
          <w:szCs w:val="30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" w:eastAsia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u w:val="none"/>
        </w:rPr>
        <w:t>备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u w:val="none"/>
        </w:rPr>
        <w:t>注：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1.敬请于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val="en-US" w:eastAsia="zh-CN"/>
        </w:rPr>
        <w:t>11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月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val="en-US" w:eastAsia="zh-CN"/>
        </w:rPr>
        <w:t>10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日前填写回复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eastAsia="zh-CN"/>
        </w:rPr>
        <w:t>参会回执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textAlignment w:val="auto"/>
        <w:rPr>
          <w:rFonts w:hint="eastAsia" w:ascii="仿宋_GB2312" w:hAnsi="仿宋" w:eastAsia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2.1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月1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val="en-US" w:eastAsia="zh-CN"/>
        </w:rPr>
        <w:t>8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日下午活动结束。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eastAsia="仿宋_GB2312"/>
          <w:color w:val="auto"/>
          <w:sz w:val="30"/>
          <w:szCs w:val="30"/>
          <w:u w:val="none"/>
        </w:rPr>
      </w:pPr>
      <w:r>
        <w:rPr>
          <w:rFonts w:eastAsia="仿宋_GB2312"/>
          <w:color w:val="auto"/>
          <w:sz w:val="30"/>
          <w:szCs w:val="30"/>
          <w:u w:val="none"/>
        </w:rPr>
        <w:t>R</w:t>
      </w:r>
      <w:r>
        <w:rPr>
          <w:rFonts w:hint="eastAsia" w:eastAsia="仿宋_GB2312"/>
          <w:color w:val="auto"/>
          <w:sz w:val="30"/>
          <w:szCs w:val="30"/>
          <w:u w:val="none"/>
        </w:rPr>
        <w:t>emark</w:t>
      </w:r>
      <w:r>
        <w:rPr>
          <w:rFonts w:eastAsia="仿宋_GB2312"/>
          <w:color w:val="auto"/>
          <w:sz w:val="30"/>
          <w:szCs w:val="30"/>
          <w:u w:val="none"/>
        </w:rPr>
        <w:t>: 1.</w:t>
      </w:r>
      <w:r>
        <w:rPr>
          <w:rFonts w:hint="eastAsia" w:eastAsia="仿宋_GB2312"/>
          <w:color w:val="auto"/>
          <w:sz w:val="30"/>
          <w:szCs w:val="30"/>
          <w:u w:val="none"/>
        </w:rPr>
        <w:t xml:space="preserve"> Please reply the </w:t>
      </w:r>
      <w:r>
        <w:rPr>
          <w:rFonts w:eastAsia="仿宋_GB2312"/>
          <w:color w:val="auto"/>
          <w:sz w:val="30"/>
          <w:szCs w:val="30"/>
          <w:u w:val="none"/>
          <w:lang w:val="ko-KR"/>
        </w:rPr>
        <w:t>Registration Form</w:t>
      </w:r>
      <w:r>
        <w:rPr>
          <w:rFonts w:hint="eastAsia" w:eastAsia="仿宋_GB2312"/>
          <w:color w:val="auto"/>
          <w:sz w:val="30"/>
          <w:szCs w:val="30"/>
          <w:u w:val="none"/>
          <w:lang w:val="en-US" w:eastAsia="zh-CN"/>
        </w:rPr>
        <w:t xml:space="preserve"> by e-mail before</w:t>
      </w:r>
      <w:r>
        <w:rPr>
          <w:rFonts w:hint="eastAsia" w:eastAsia="仿宋_GB2312"/>
          <w:color w:val="auto"/>
          <w:sz w:val="30"/>
          <w:szCs w:val="30"/>
          <w:u w:val="none"/>
        </w:rPr>
        <w:t xml:space="preserve"> </w:t>
      </w:r>
      <w:r>
        <w:rPr>
          <w:rFonts w:hint="eastAsia" w:eastAsia="仿宋_GB2312"/>
          <w:color w:val="auto"/>
          <w:sz w:val="30"/>
          <w:szCs w:val="30"/>
          <w:u w:val="none"/>
          <w:lang w:val="en-US" w:eastAsia="zh-CN"/>
        </w:rPr>
        <w:t>November</w:t>
      </w:r>
      <w:r>
        <w:rPr>
          <w:rFonts w:hint="eastAsia" w:eastAsia="仿宋_GB2312"/>
          <w:color w:val="auto"/>
          <w:sz w:val="30"/>
          <w:szCs w:val="30"/>
          <w:u w:val="none"/>
        </w:rPr>
        <w:t xml:space="preserve"> </w:t>
      </w:r>
      <w:r>
        <w:rPr>
          <w:rFonts w:hint="eastAsia" w:eastAsia="仿宋_GB2312"/>
          <w:color w:val="auto"/>
          <w:sz w:val="30"/>
          <w:szCs w:val="30"/>
          <w:u w:val="none"/>
          <w:lang w:val="en-US" w:eastAsia="zh-CN"/>
        </w:rPr>
        <w:t>10,</w:t>
      </w:r>
      <w:r>
        <w:rPr>
          <w:rFonts w:eastAsia="仿宋_GB2312"/>
          <w:color w:val="auto"/>
          <w:sz w:val="30"/>
          <w:szCs w:val="30"/>
          <w:u w:val="none"/>
        </w:rPr>
        <w:t xml:space="preserve"> 202</w:t>
      </w:r>
      <w:r>
        <w:rPr>
          <w:rFonts w:hint="eastAsia" w:eastAsia="仿宋_GB2312"/>
          <w:color w:val="auto"/>
          <w:sz w:val="30"/>
          <w:szCs w:val="30"/>
          <w:u w:val="none"/>
          <w:lang w:val="en-US" w:eastAsia="zh-CN"/>
        </w:rPr>
        <w:t>1</w:t>
      </w:r>
      <w:r>
        <w:rPr>
          <w:rFonts w:hint="eastAsia" w:eastAsia="仿宋_GB2312"/>
          <w:color w:val="auto"/>
          <w:sz w:val="30"/>
          <w:szCs w:val="30"/>
          <w:u w:val="none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00" w:firstLineChars="400"/>
        <w:jc w:val="both"/>
        <w:textAlignment w:val="auto"/>
        <w:rPr>
          <w:rFonts w:hint="default" w:eastAsia="仿宋_GB2312"/>
          <w:color w:val="auto"/>
          <w:sz w:val="30"/>
          <w:szCs w:val="30"/>
          <w:u w:val="none"/>
          <w:lang w:val="en-US" w:eastAsia="zh-CN"/>
        </w:rPr>
      </w:pPr>
      <w:r>
        <w:rPr>
          <w:rFonts w:eastAsia="仿宋_GB2312"/>
          <w:color w:val="auto"/>
          <w:sz w:val="30"/>
          <w:szCs w:val="30"/>
          <w:u w:val="none"/>
        </w:rPr>
        <w:t>2.</w:t>
      </w:r>
      <w:r>
        <w:rPr>
          <w:rFonts w:hint="eastAsia" w:eastAsia="仿宋_GB2312"/>
          <w:color w:val="auto"/>
          <w:sz w:val="30"/>
          <w:szCs w:val="30"/>
          <w:u w:val="none"/>
        </w:rPr>
        <w:t xml:space="preserve"> </w:t>
      </w:r>
      <w:r>
        <w:rPr>
          <w:rFonts w:eastAsia="仿宋_GB2312"/>
          <w:color w:val="auto"/>
          <w:sz w:val="30"/>
          <w:szCs w:val="30"/>
          <w:u w:val="none"/>
        </w:rPr>
        <w:t>This</w:t>
      </w:r>
      <w:r>
        <w:rPr>
          <w:rFonts w:hint="eastAsia" w:eastAsia="仿宋_GB2312"/>
          <w:color w:val="auto"/>
          <w:sz w:val="30"/>
          <w:szCs w:val="30"/>
          <w:u w:val="none"/>
        </w:rPr>
        <w:t xml:space="preserve"> </w:t>
      </w:r>
      <w:r>
        <w:rPr>
          <w:rFonts w:hint="eastAsia" w:eastAsia="仿宋_GB2312"/>
          <w:color w:val="auto"/>
          <w:sz w:val="30"/>
          <w:szCs w:val="30"/>
          <w:u w:val="none"/>
          <w:lang w:val="en-US" w:eastAsia="zh-CN"/>
        </w:rPr>
        <w:t>forum</w:t>
      </w:r>
      <w:r>
        <w:rPr>
          <w:rFonts w:hint="eastAsia" w:eastAsia="仿宋_GB2312"/>
          <w:color w:val="auto"/>
          <w:sz w:val="30"/>
          <w:szCs w:val="30"/>
          <w:u w:val="none"/>
        </w:rPr>
        <w:t xml:space="preserve"> shall end on the afternoon of </w:t>
      </w:r>
      <w:r>
        <w:rPr>
          <w:rFonts w:hint="eastAsia" w:eastAsia="仿宋_GB2312"/>
          <w:color w:val="auto"/>
          <w:sz w:val="30"/>
          <w:szCs w:val="30"/>
          <w:u w:val="none"/>
          <w:lang w:val="en-US" w:eastAsia="zh-CN"/>
        </w:rPr>
        <w:t>November</w:t>
      </w:r>
      <w:r>
        <w:rPr>
          <w:rFonts w:hint="eastAsia" w:eastAsia="仿宋_GB2312"/>
          <w:color w:val="auto"/>
          <w:sz w:val="30"/>
          <w:szCs w:val="30"/>
          <w:u w:val="none"/>
        </w:rPr>
        <w:t xml:space="preserve"> 1</w:t>
      </w:r>
      <w:r>
        <w:rPr>
          <w:rFonts w:hint="eastAsia" w:eastAsia="仿宋_GB2312"/>
          <w:color w:val="auto"/>
          <w:sz w:val="30"/>
          <w:szCs w:val="30"/>
          <w:u w:val="none"/>
          <w:lang w:val="en-US" w:eastAsia="zh-CN"/>
        </w:rPr>
        <w:t>8</w:t>
      </w:r>
      <w:r>
        <w:rPr>
          <w:rFonts w:hint="eastAsia" w:eastAsia="仿宋_GB2312"/>
          <w:color w:val="auto"/>
          <w:sz w:val="30"/>
          <w:szCs w:val="30"/>
          <w:u w:val="none"/>
        </w:rPr>
        <w:t>, 202</w:t>
      </w:r>
      <w:r>
        <w:rPr>
          <w:rFonts w:hint="eastAsia" w:eastAsia="仿宋_GB2312"/>
          <w:color w:val="auto"/>
          <w:sz w:val="30"/>
          <w:szCs w:val="30"/>
          <w:u w:val="none"/>
          <w:lang w:val="en-US" w:eastAsia="zh-CN"/>
        </w:rPr>
        <w:t>1</w:t>
      </w:r>
      <w:r>
        <w:rPr>
          <w:rFonts w:hint="eastAsia" w:eastAsia="仿宋_GB2312"/>
          <w:color w:val="auto"/>
          <w:sz w:val="30"/>
          <w:szCs w:val="30"/>
          <w:u w:val="none"/>
        </w:rPr>
        <w:t>.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A0"/>
    <w:rsid w:val="00184BEE"/>
    <w:rsid w:val="005415A0"/>
    <w:rsid w:val="00646ECB"/>
    <w:rsid w:val="0A334CDD"/>
    <w:rsid w:val="20A7194F"/>
    <w:rsid w:val="3B1D2AA6"/>
    <w:rsid w:val="3F7C4271"/>
    <w:rsid w:val="43DC7137"/>
    <w:rsid w:val="477324E0"/>
    <w:rsid w:val="4DD60812"/>
    <w:rsid w:val="7CD4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7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292</Characters>
  <Lines>2</Lines>
  <Paragraphs>1</Paragraphs>
  <TotalTime>0</TotalTime>
  <ScaleCrop>false</ScaleCrop>
  <LinksUpToDate>false</LinksUpToDate>
  <CharactersWithSpaces>342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2021-09-15T07:41:00Z</dcterms:created>
  <dc:creator>yinjiongyu</dc:creator>
  <cp:lastModifiedBy>307-guazhi</cp:lastModifiedBy>
  <dcterms:modified xsi:type="dcterms:W3CDTF">2021-10-20T03:16:30Z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FC477FE875AD4662A0B9C3066B2A6B52</vt:lpwstr>
  </property>
</Properties>
</file>